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 xml:space="preserve">：                                 </w:t>
      </w:r>
    </w:p>
    <w:p>
      <w:pPr>
        <w:jc w:val="center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试讲教材</w:t>
      </w:r>
    </w:p>
    <w:tbl>
      <w:tblPr>
        <w:tblStyle w:val="3"/>
        <w:tblW w:w="132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475"/>
        <w:gridCol w:w="3758"/>
        <w:gridCol w:w="1984"/>
        <w:gridCol w:w="1843"/>
        <w:gridCol w:w="2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试讲岗位及代码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试讲教材名称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主编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01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专技（人体解剖学教师）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人体解剖学与组织胚胎学（第8版）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人民卫生出版社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吴建清，徐冶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9787117270274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专技（生理学教师）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生理学(第7版)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人民卫生出版社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白波,王福青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9787117187633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03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专技（病原生物学与免疫学教师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免疫学基础与病原生物学（第2版）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人民卫生出版社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罗晶，郝钰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Arial"/>
                <w:sz w:val="24"/>
              </w:rPr>
              <w:t>9787117225090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04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专技（传染病学教师）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传染病学（第6版）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人民卫生出版社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王明琼，李金成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9787117266062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专技（医学检验教师）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临床检验基础（第4版）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人民卫生出版社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龚道元，张纪云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9787117200868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08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专技（口腔内科教师）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口腔内科学(第3版)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人民卫生出版社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顾长明，杨家瑞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9787117199834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09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专技（口腔颌面外科学教师）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口腔颌面外科学（第3版）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人民卫生出版社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胡砚平，万前程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9787117200202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专技（口腔基础医学教师）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口腔解剖生理学（第4版）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人民卫生出版社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马惠萍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9787117292559</w:t>
            </w:r>
          </w:p>
        </w:tc>
      </w:tr>
    </w:tbl>
    <w:p>
      <w:pPr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E7A8D"/>
    <w:rsid w:val="080E7A8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2022-08-01T02:45:00Z</dcterms:created>
  <dc:creator>蔡娇娟(1267661)</dc:creator>
  <cp:lastModifiedBy>蔡娇娟(1267661)</cp:lastModifiedBy>
  <dcterms:modified xsi:type="dcterms:W3CDTF">2022-08-01T03:26:05Z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